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D77BD1" w14:textId="51FF8333" w:rsidR="00E65104" w:rsidRDefault="00E65104" w:rsidP="00E6510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РОССИЙСКАЯ  ФЕДЕРАЦИЯ</w:t>
      </w:r>
      <w:proofErr w:type="gramEnd"/>
    </w:p>
    <w:p w14:paraId="1FB5B860" w14:textId="77777777" w:rsidR="00E65104" w:rsidRPr="00E65104" w:rsidRDefault="00E65104" w:rsidP="00E6510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16"/>
          <w:sz w:val="28"/>
          <w:szCs w:val="2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АДМИНИСТРАЦИЯ ГОРОДА МИНУСИНСКА</w:t>
      </w: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proofErr w:type="gramStart"/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КРАСНОЯРСКОГО  КРАЯ</w:t>
      </w:r>
      <w:proofErr w:type="gramEnd"/>
    </w:p>
    <w:p w14:paraId="196EFE3E" w14:textId="77777777" w:rsidR="00E65104" w:rsidRPr="00E65104" w:rsidRDefault="00E65104" w:rsidP="00E65104">
      <w:pPr>
        <w:spacing w:after="0" w:line="240" w:lineRule="auto"/>
        <w:rPr>
          <w:rFonts w:ascii="Times New Roman" w:eastAsia="Times New Roman" w:hAnsi="Times New Roman" w:cs="Times New Roman"/>
          <w:kern w:val="16"/>
          <w:sz w:val="16"/>
          <w:szCs w:val="20"/>
          <w:lang w:eastAsia="ru-RU"/>
        </w:rPr>
      </w:pPr>
    </w:p>
    <w:p w14:paraId="521C3FF4" w14:textId="77777777" w:rsidR="00E65104" w:rsidRPr="00E65104" w:rsidRDefault="00E65104" w:rsidP="00E6510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16"/>
          <w:sz w:val="48"/>
          <w:szCs w:val="4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kern w:val="16"/>
          <w:sz w:val="48"/>
          <w:szCs w:val="48"/>
          <w:lang w:eastAsia="ru-RU"/>
        </w:rPr>
        <w:t>ПОСТАНОВЛЕНИЕ</w:t>
      </w:r>
    </w:p>
    <w:p w14:paraId="255F9AC8" w14:textId="201C5E07" w:rsidR="00EF6795" w:rsidRDefault="00EF6795" w:rsidP="004716D0">
      <w:pPr>
        <w:tabs>
          <w:tab w:val="left" w:pos="7665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B4FE57E" w14:textId="33793663" w:rsidR="002261A1" w:rsidRDefault="00A55783" w:rsidP="00A55783">
      <w:pPr>
        <w:tabs>
          <w:tab w:val="left" w:pos="76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11.04.2022                                                                                              № АГ-628-п</w:t>
      </w:r>
    </w:p>
    <w:p w14:paraId="4C28433D" w14:textId="77777777" w:rsidR="00A55783" w:rsidRPr="00E65104" w:rsidRDefault="00A55783" w:rsidP="00A55783">
      <w:pPr>
        <w:tabs>
          <w:tab w:val="left" w:pos="76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FC1A4A6" w14:textId="0FC62E5C" w:rsidR="00E65104" w:rsidRDefault="00E65104" w:rsidP="0020059B">
      <w:pPr>
        <w:tabs>
          <w:tab w:val="left" w:pos="4253"/>
          <w:tab w:val="left" w:pos="4820"/>
        </w:tabs>
        <w:spacing w:after="0" w:line="240" w:lineRule="auto"/>
        <w:ind w:right="5103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bookmarkStart w:id="0" w:name="_Hlk82776502"/>
      <w:r w:rsidRPr="00E65104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О</w:t>
      </w:r>
      <w:r w:rsidR="00F96086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б утверждении </w:t>
      </w:r>
      <w:r w:rsidR="00DA092B" w:rsidRPr="00DA092B">
        <w:rPr>
          <w:rFonts w:ascii="Times New Roman" w:eastAsia="Times New Roman" w:hAnsi="Times New Roman" w:cs="Times New Roman"/>
          <w:sz w:val="28"/>
          <w:szCs w:val="28"/>
          <w:lang w:eastAsia="x-none"/>
        </w:rPr>
        <w:t>проект</w:t>
      </w:r>
      <w:r w:rsidR="00DA092B">
        <w:rPr>
          <w:rFonts w:ascii="Times New Roman" w:eastAsia="Times New Roman" w:hAnsi="Times New Roman" w:cs="Times New Roman"/>
          <w:sz w:val="28"/>
          <w:szCs w:val="28"/>
          <w:lang w:eastAsia="x-none"/>
        </w:rPr>
        <w:t>а</w:t>
      </w:r>
      <w:r w:rsidR="00DA092B" w:rsidRPr="00DA092B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межевания территории города Минусинска, </w:t>
      </w:r>
      <w:r w:rsidR="009B2A3E" w:rsidRPr="009B2A3E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в границах </w:t>
      </w:r>
      <w:r w:rsidR="009F69AC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                         </w:t>
      </w:r>
      <w:r w:rsidR="00D624FF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ул. </w:t>
      </w:r>
      <w:r w:rsidR="009F69AC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Ачинская – ул. Мира –                                 ул. </w:t>
      </w:r>
      <w:proofErr w:type="spellStart"/>
      <w:r w:rsidR="009F69AC">
        <w:rPr>
          <w:rFonts w:ascii="Times New Roman" w:eastAsia="Times New Roman" w:hAnsi="Times New Roman" w:cs="Times New Roman"/>
          <w:sz w:val="28"/>
          <w:szCs w:val="28"/>
          <w:lang w:eastAsia="x-none"/>
        </w:rPr>
        <w:t>Затубинская</w:t>
      </w:r>
      <w:proofErr w:type="spellEnd"/>
      <w:r w:rsidR="009F69AC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– ул. Октябрьская</w:t>
      </w:r>
    </w:p>
    <w:bookmarkEnd w:id="0"/>
    <w:p w14:paraId="22D664C6" w14:textId="77777777" w:rsidR="00EF6795" w:rsidRPr="00E65104" w:rsidRDefault="00EF6795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5E4CC0F" w14:textId="77777777" w:rsidR="00E65104" w:rsidRPr="00E65104" w:rsidRDefault="00E65104" w:rsidP="00E65104">
      <w:pPr>
        <w:tabs>
          <w:tab w:val="left" w:pos="9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bookmarkStart w:id="1" w:name="OLE_LINK1"/>
      <w:bookmarkStart w:id="2" w:name="OLE_LINK2"/>
      <w:bookmarkStart w:id="3" w:name="OLE_LINK3"/>
      <w:bookmarkStart w:id="4" w:name="OLE_LINK4"/>
      <w:bookmarkStart w:id="5" w:name="OLE_LINK5"/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В соответствии с Градостроительным кодексом Российской Федерации</w:t>
      </w:r>
      <w:bookmarkEnd w:id="1"/>
      <w:bookmarkEnd w:id="2"/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, Федеральным законом от 06.10.2003 № 131-ФЗ «Об общих принципах организации местного самоуправления в Российской Федерации», Уставом городского округа город Минусинск</w:t>
      </w:r>
      <w:r w:rsidR="0088533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Красноярского края</w:t>
      </w: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решением Минусинского городского Совета депутатов от 29.05.2007 № 23-214р «Об утверждении Положения о публичных слушаниях в городе Минусинске», решением Минусинского городского Совета депутатов от 24.12.2012 №7-51р «Об утверждении правил землепользования и застройки муниципального образования город Минусинска», </w:t>
      </w:r>
      <w:bookmarkEnd w:id="3"/>
      <w:bookmarkEnd w:id="4"/>
      <w:bookmarkEnd w:id="5"/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в целях устойчивого развития территории, ПОСТАНОВЛЯЮ:</w:t>
      </w:r>
    </w:p>
    <w:p w14:paraId="057523E9" w14:textId="741855AA" w:rsidR="00E65104" w:rsidRPr="00E65104" w:rsidRDefault="00F96086" w:rsidP="002261A1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9608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Утвердить </w:t>
      </w:r>
      <w:r w:rsidR="00DA092B" w:rsidRPr="00DA092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проект межевания территории города Минусинска, </w:t>
      </w:r>
      <w:r w:rsidR="009B2A3E" w:rsidRPr="009B2A3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границах </w:t>
      </w:r>
      <w:r w:rsidR="002261A1" w:rsidRPr="002261A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ул. </w:t>
      </w:r>
      <w:r w:rsidR="009F69A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Ачинская – ул. Мира – ул. </w:t>
      </w:r>
      <w:proofErr w:type="spellStart"/>
      <w:r w:rsidR="009F69AC">
        <w:rPr>
          <w:rFonts w:ascii="Times New Roman" w:eastAsia="Times New Roman" w:hAnsi="Times New Roman" w:cs="Times New Roman"/>
          <w:sz w:val="28"/>
          <w:szCs w:val="24"/>
          <w:lang w:eastAsia="ru-RU"/>
        </w:rPr>
        <w:t>Затубинская</w:t>
      </w:r>
      <w:proofErr w:type="spellEnd"/>
      <w:r w:rsidR="009F69A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– ул. Октябрьская</w:t>
      </w:r>
      <w:r w:rsidR="002261A1" w:rsidRPr="002261A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D84D43">
        <w:rPr>
          <w:rFonts w:ascii="Times New Roman" w:eastAsia="Times New Roman" w:hAnsi="Times New Roman" w:cs="Times New Roman"/>
          <w:sz w:val="28"/>
          <w:szCs w:val="24"/>
          <w:lang w:eastAsia="ru-RU"/>
        </w:rPr>
        <w:t>(</w:t>
      </w:r>
      <w:r w:rsidR="00451F80">
        <w:rPr>
          <w:rFonts w:ascii="Times New Roman" w:eastAsia="Times New Roman" w:hAnsi="Times New Roman" w:cs="Times New Roman"/>
          <w:sz w:val="28"/>
          <w:szCs w:val="24"/>
          <w:lang w:eastAsia="ru-RU"/>
        </w:rPr>
        <w:t>согласно приложению</w:t>
      </w:r>
      <w:r w:rsidRPr="00F96086"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  <w:r w:rsidR="00E65104"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14:paraId="79EF478E" w14:textId="77777777" w:rsidR="00E65104" w:rsidRPr="00E65104" w:rsidRDefault="00E65104" w:rsidP="00E65104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Опубликовать постановление в средствах массовой информации, осуществляющих официальное опубликование нормативно-правовых актов Администрации города Минусинска и на официальном сайте муниципального образования город Минусинск в сети Интернет.</w:t>
      </w:r>
    </w:p>
    <w:p w14:paraId="6B990F57" w14:textId="33607875" w:rsidR="007D5953" w:rsidRDefault="007D5953" w:rsidP="00E65104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Контроль за выполнением постановления возложить на заместителя Главы </w:t>
      </w:r>
      <w:r w:rsidR="00F9608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города </w:t>
      </w:r>
      <w:r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оперативному управлению </w:t>
      </w:r>
      <w:proofErr w:type="spellStart"/>
      <w:r w:rsidR="009B2A3E">
        <w:rPr>
          <w:rFonts w:ascii="Times New Roman" w:eastAsia="Times New Roman" w:hAnsi="Times New Roman" w:cs="Times New Roman"/>
          <w:sz w:val="28"/>
          <w:szCs w:val="24"/>
          <w:lang w:eastAsia="ru-RU"/>
        </w:rPr>
        <w:t>Кырова</w:t>
      </w:r>
      <w:proofErr w:type="spellEnd"/>
      <w:r w:rsidR="00F34C1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F34C12"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>В.</w:t>
      </w:r>
      <w:r w:rsidR="009B2A3E">
        <w:rPr>
          <w:rFonts w:ascii="Times New Roman" w:eastAsia="Times New Roman" w:hAnsi="Times New Roman" w:cs="Times New Roman"/>
          <w:sz w:val="28"/>
          <w:szCs w:val="24"/>
          <w:lang w:eastAsia="ru-RU"/>
        </w:rPr>
        <w:t>В</w:t>
      </w:r>
      <w:r w:rsidR="00F34C12"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14:paraId="69EE6714" w14:textId="0146F6B9" w:rsidR="00E65104" w:rsidRPr="00E65104" w:rsidRDefault="0096105A" w:rsidP="0096105A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6105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Постановление вступает в силу </w:t>
      </w:r>
      <w:r w:rsidR="00451F80" w:rsidRPr="0096105A">
        <w:rPr>
          <w:rFonts w:ascii="Times New Roman" w:eastAsia="Times New Roman" w:hAnsi="Times New Roman" w:cs="Times New Roman"/>
          <w:sz w:val="28"/>
          <w:szCs w:val="24"/>
          <w:lang w:eastAsia="ru-RU"/>
        </w:rPr>
        <w:t>в день</w:t>
      </w:r>
      <w:r w:rsidRPr="0096105A">
        <w:rPr>
          <w:rFonts w:ascii="Times New Roman" w:eastAsia="Times New Roman" w:hAnsi="Times New Roman" w:cs="Times New Roman"/>
          <w:sz w:val="28"/>
          <w:szCs w:val="24"/>
          <w:lang w:eastAsia="ru-RU"/>
        </w:rPr>
        <w:t>, следующий за днем его официального опубликования.</w:t>
      </w:r>
    </w:p>
    <w:p w14:paraId="79F54873" w14:textId="77777777" w:rsidR="00E65104" w:rsidRDefault="00E65104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1E949FB" w14:textId="77777777" w:rsidR="00CB1B73" w:rsidRPr="00E65104" w:rsidRDefault="00CB1B73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33F88D15" w14:textId="7ECA338A" w:rsidR="003E1F80" w:rsidRPr="009F69AC" w:rsidRDefault="00554204" w:rsidP="009F69AC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>Глав</w:t>
      </w:r>
      <w:r w:rsidR="00D522C8"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gramStart"/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города  </w:t>
      </w: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proofErr w:type="gramEnd"/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                   </w:t>
      </w:r>
      <w:r w:rsidR="002261A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</w:t>
      </w:r>
      <w:r w:rsidR="00A55783">
        <w:rPr>
          <w:rFonts w:ascii="Times New Roman" w:eastAsia="Times New Roman" w:hAnsi="Times New Roman" w:cs="Times New Roman"/>
          <w:sz w:val="28"/>
          <w:szCs w:val="24"/>
          <w:lang w:eastAsia="ru-RU"/>
        </w:rPr>
        <w:t>подпись</w:t>
      </w:r>
      <w:r w:rsidR="002261A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</w:t>
      </w:r>
      <w:r w:rsidR="002315E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</w:t>
      </w:r>
      <w:r w:rsidR="00D522C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</w:t>
      </w:r>
      <w:r w:rsidR="009B2A3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</w:t>
      </w:r>
      <w:r w:rsidR="00D522C8">
        <w:rPr>
          <w:rFonts w:ascii="Times New Roman" w:eastAsia="Times New Roman" w:hAnsi="Times New Roman" w:cs="Times New Roman"/>
          <w:sz w:val="28"/>
          <w:szCs w:val="24"/>
          <w:lang w:eastAsia="ru-RU"/>
        </w:rPr>
        <w:t>А.О. Первухин</w:t>
      </w:r>
    </w:p>
    <w:p w14:paraId="5119647D" w14:textId="20F642C6" w:rsidR="003E1F80" w:rsidRPr="004716D0" w:rsidRDefault="003E1F80" w:rsidP="004716D0">
      <w:pPr>
        <w:rPr>
          <w:rFonts w:ascii="Times New Roman" w:hAnsi="Times New Roman" w:cs="Times New Roman"/>
          <w:sz w:val="28"/>
        </w:rPr>
      </w:pPr>
    </w:p>
    <w:p w14:paraId="058AFAD5" w14:textId="27A7D648" w:rsidR="003E1F80" w:rsidRDefault="003E1F80" w:rsidP="004716D0">
      <w:pPr>
        <w:tabs>
          <w:tab w:val="left" w:pos="9855"/>
        </w:tabs>
        <w:rPr>
          <w:rFonts w:ascii="Times New Roman" w:hAnsi="Times New Roman" w:cs="Times New Roman"/>
          <w:sz w:val="28"/>
        </w:rPr>
      </w:pPr>
    </w:p>
    <w:p w14:paraId="6CD45A93" w14:textId="29A3B21D" w:rsidR="009F69AC" w:rsidRDefault="009F69AC" w:rsidP="004716D0">
      <w:pPr>
        <w:tabs>
          <w:tab w:val="left" w:pos="9855"/>
        </w:tabs>
        <w:rPr>
          <w:rFonts w:ascii="Times New Roman" w:hAnsi="Times New Roman" w:cs="Times New Roman"/>
          <w:sz w:val="28"/>
        </w:rPr>
      </w:pPr>
    </w:p>
    <w:p w14:paraId="07F4CDFE" w14:textId="558F3960" w:rsidR="009F69AC" w:rsidRDefault="009F69AC" w:rsidP="004716D0">
      <w:pPr>
        <w:tabs>
          <w:tab w:val="left" w:pos="9855"/>
        </w:tabs>
        <w:rPr>
          <w:rFonts w:ascii="Times New Roman" w:hAnsi="Times New Roman" w:cs="Times New Roman"/>
          <w:sz w:val="28"/>
        </w:rPr>
      </w:pPr>
    </w:p>
    <w:p w14:paraId="460751D1" w14:textId="77777777" w:rsidR="009F69AC" w:rsidRDefault="00A55783" w:rsidP="004716D0">
      <w:pPr>
        <w:tabs>
          <w:tab w:val="left" w:pos="985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pict w14:anchorId="0C9A4C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8pt;height:661.2pt">
            <v:imagedata r:id="rId8" o:title="ilovepdf_merged (7)_page-0001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488B3807">
          <v:shape id="_x0000_i1026" type="#_x0000_t75" style="width:466.8pt;height:661.2pt">
            <v:imagedata r:id="rId9" o:title="ilovepdf_merged (7)_page-0002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25FFCE19">
          <v:shape id="_x0000_i1027" type="#_x0000_t75" style="width:466.8pt;height:661.2pt">
            <v:imagedata r:id="rId10" o:title="ilovepdf_merged (7)_page-0003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676F03B3">
          <v:shape id="_x0000_i1028" type="#_x0000_t75" style="width:466.8pt;height:661.2pt">
            <v:imagedata r:id="rId11" o:title="ilovepdf_merged (7)_page-0004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21188BFD">
          <v:shape id="_x0000_i1029" type="#_x0000_t75" style="width:466.8pt;height:661.2pt">
            <v:imagedata r:id="rId12" o:title="ilovepdf_merged (7)_page-0005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7D276F65">
          <v:shape id="_x0000_i1030" type="#_x0000_t75" style="width:466.8pt;height:661.2pt">
            <v:imagedata r:id="rId13" o:title="ilovepdf_merged (7)_page-0006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1EACBAC3">
          <v:shape id="_x0000_i1031" type="#_x0000_t75" style="width:466.8pt;height:661.2pt">
            <v:imagedata r:id="rId14" o:title="ilovepdf_merged (7)_page-0007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101A138E">
          <v:shape id="_x0000_i1032" type="#_x0000_t75" style="width:466.8pt;height:661.2pt">
            <v:imagedata r:id="rId15" o:title="ilovepdf_merged (7)_page-0008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5A6451AC">
          <v:shape id="_x0000_i1033" type="#_x0000_t75" style="width:466.8pt;height:661.2pt">
            <v:imagedata r:id="rId16" o:title="ilovepdf_merged (7)_page-0009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652ED642">
          <v:shape id="_x0000_i1034" type="#_x0000_t75" style="width:466.8pt;height:330pt">
            <v:imagedata r:id="rId17" o:title="ilovepdf_merged (7)_page-0010"/>
          </v:shape>
        </w:pict>
      </w:r>
    </w:p>
    <w:p w14:paraId="5C53EFA8" w14:textId="77777777" w:rsidR="009F69AC" w:rsidRDefault="009F69AC" w:rsidP="004716D0">
      <w:pPr>
        <w:tabs>
          <w:tab w:val="left" w:pos="9855"/>
        </w:tabs>
        <w:rPr>
          <w:rFonts w:ascii="Times New Roman" w:hAnsi="Times New Roman" w:cs="Times New Roman"/>
          <w:sz w:val="28"/>
        </w:rPr>
      </w:pPr>
    </w:p>
    <w:p w14:paraId="63786EF7" w14:textId="77777777" w:rsidR="009F69AC" w:rsidRDefault="009F69AC" w:rsidP="004716D0">
      <w:pPr>
        <w:tabs>
          <w:tab w:val="left" w:pos="9855"/>
        </w:tabs>
        <w:rPr>
          <w:rFonts w:ascii="Times New Roman" w:hAnsi="Times New Roman" w:cs="Times New Roman"/>
          <w:sz w:val="28"/>
        </w:rPr>
      </w:pPr>
    </w:p>
    <w:p w14:paraId="7C084936" w14:textId="77777777" w:rsidR="009F69AC" w:rsidRDefault="009F69AC" w:rsidP="004716D0">
      <w:pPr>
        <w:tabs>
          <w:tab w:val="left" w:pos="9855"/>
        </w:tabs>
        <w:rPr>
          <w:rFonts w:ascii="Times New Roman" w:hAnsi="Times New Roman" w:cs="Times New Roman"/>
          <w:sz w:val="28"/>
        </w:rPr>
      </w:pPr>
    </w:p>
    <w:p w14:paraId="08F3E97E" w14:textId="77777777" w:rsidR="009F69AC" w:rsidRDefault="009F69AC" w:rsidP="004716D0">
      <w:pPr>
        <w:tabs>
          <w:tab w:val="left" w:pos="9855"/>
        </w:tabs>
        <w:rPr>
          <w:rFonts w:ascii="Times New Roman" w:hAnsi="Times New Roman" w:cs="Times New Roman"/>
          <w:sz w:val="28"/>
        </w:rPr>
      </w:pPr>
    </w:p>
    <w:p w14:paraId="18680D16" w14:textId="77777777" w:rsidR="009F69AC" w:rsidRDefault="009F69AC" w:rsidP="004716D0">
      <w:pPr>
        <w:tabs>
          <w:tab w:val="left" w:pos="9855"/>
        </w:tabs>
        <w:rPr>
          <w:rFonts w:ascii="Times New Roman" w:hAnsi="Times New Roman" w:cs="Times New Roman"/>
          <w:sz w:val="28"/>
        </w:rPr>
      </w:pPr>
    </w:p>
    <w:p w14:paraId="00EAE48D" w14:textId="77777777" w:rsidR="009F69AC" w:rsidRDefault="009F69AC" w:rsidP="004716D0">
      <w:pPr>
        <w:tabs>
          <w:tab w:val="left" w:pos="9855"/>
        </w:tabs>
        <w:rPr>
          <w:rFonts w:ascii="Times New Roman" w:hAnsi="Times New Roman" w:cs="Times New Roman"/>
          <w:sz w:val="28"/>
        </w:rPr>
      </w:pPr>
    </w:p>
    <w:p w14:paraId="3996B91E" w14:textId="77777777" w:rsidR="009F69AC" w:rsidRDefault="009F69AC" w:rsidP="004716D0">
      <w:pPr>
        <w:tabs>
          <w:tab w:val="left" w:pos="9855"/>
        </w:tabs>
        <w:rPr>
          <w:rFonts w:ascii="Times New Roman" w:hAnsi="Times New Roman" w:cs="Times New Roman"/>
          <w:sz w:val="28"/>
        </w:rPr>
      </w:pPr>
    </w:p>
    <w:p w14:paraId="062517D9" w14:textId="77777777" w:rsidR="009F69AC" w:rsidRDefault="009F69AC" w:rsidP="004716D0">
      <w:pPr>
        <w:tabs>
          <w:tab w:val="left" w:pos="9855"/>
        </w:tabs>
        <w:rPr>
          <w:rFonts w:ascii="Times New Roman" w:hAnsi="Times New Roman" w:cs="Times New Roman"/>
          <w:sz w:val="28"/>
        </w:rPr>
      </w:pPr>
    </w:p>
    <w:p w14:paraId="0EFE6EBA" w14:textId="77777777" w:rsidR="009F69AC" w:rsidRDefault="009F69AC" w:rsidP="004716D0">
      <w:pPr>
        <w:tabs>
          <w:tab w:val="left" w:pos="9855"/>
        </w:tabs>
        <w:rPr>
          <w:rFonts w:ascii="Times New Roman" w:hAnsi="Times New Roman" w:cs="Times New Roman"/>
          <w:sz w:val="28"/>
        </w:rPr>
      </w:pPr>
    </w:p>
    <w:p w14:paraId="30306529" w14:textId="77777777" w:rsidR="009F69AC" w:rsidRDefault="009F69AC" w:rsidP="004716D0">
      <w:pPr>
        <w:tabs>
          <w:tab w:val="left" w:pos="9855"/>
        </w:tabs>
        <w:rPr>
          <w:rFonts w:ascii="Times New Roman" w:hAnsi="Times New Roman" w:cs="Times New Roman"/>
          <w:sz w:val="28"/>
        </w:rPr>
      </w:pPr>
    </w:p>
    <w:p w14:paraId="2993A7AD" w14:textId="77777777" w:rsidR="009F69AC" w:rsidRDefault="009F69AC" w:rsidP="004716D0">
      <w:pPr>
        <w:tabs>
          <w:tab w:val="left" w:pos="9855"/>
        </w:tabs>
        <w:rPr>
          <w:rFonts w:ascii="Times New Roman" w:hAnsi="Times New Roman" w:cs="Times New Roman"/>
          <w:sz w:val="28"/>
        </w:rPr>
      </w:pPr>
    </w:p>
    <w:p w14:paraId="7299093D" w14:textId="4BA5900A" w:rsidR="009F69AC" w:rsidRDefault="00A55783" w:rsidP="004716D0">
      <w:pPr>
        <w:tabs>
          <w:tab w:val="left" w:pos="985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pict w14:anchorId="6E309C11">
          <v:shape id="_x0000_i1035" type="#_x0000_t75" style="width:466.8pt;height:330pt">
            <v:imagedata r:id="rId18" o:title="ilovepdf_merged (7)_page-0011"/>
          </v:shape>
        </w:pict>
      </w:r>
    </w:p>
    <w:p w14:paraId="67455239" w14:textId="69704BEA" w:rsidR="009F69AC" w:rsidRDefault="009F69AC" w:rsidP="004716D0">
      <w:pPr>
        <w:tabs>
          <w:tab w:val="left" w:pos="9855"/>
        </w:tabs>
        <w:rPr>
          <w:rFonts w:ascii="Times New Roman" w:hAnsi="Times New Roman" w:cs="Times New Roman"/>
          <w:sz w:val="28"/>
        </w:rPr>
      </w:pPr>
    </w:p>
    <w:p w14:paraId="141D4FD7" w14:textId="438C99F0" w:rsidR="009F69AC" w:rsidRDefault="009F69AC" w:rsidP="004716D0">
      <w:pPr>
        <w:tabs>
          <w:tab w:val="left" w:pos="9855"/>
        </w:tabs>
        <w:rPr>
          <w:rFonts w:ascii="Times New Roman" w:hAnsi="Times New Roman" w:cs="Times New Roman"/>
          <w:sz w:val="28"/>
        </w:rPr>
      </w:pPr>
    </w:p>
    <w:p w14:paraId="03FA53D3" w14:textId="356E6BA4" w:rsidR="009F69AC" w:rsidRDefault="009F69AC" w:rsidP="004716D0">
      <w:pPr>
        <w:tabs>
          <w:tab w:val="left" w:pos="9855"/>
        </w:tabs>
        <w:rPr>
          <w:rFonts w:ascii="Times New Roman" w:hAnsi="Times New Roman" w:cs="Times New Roman"/>
          <w:sz w:val="28"/>
        </w:rPr>
      </w:pPr>
    </w:p>
    <w:p w14:paraId="68244FF0" w14:textId="541B9077" w:rsidR="009F69AC" w:rsidRDefault="009F69AC" w:rsidP="004716D0">
      <w:pPr>
        <w:tabs>
          <w:tab w:val="left" w:pos="9855"/>
        </w:tabs>
        <w:rPr>
          <w:rFonts w:ascii="Times New Roman" w:hAnsi="Times New Roman" w:cs="Times New Roman"/>
          <w:sz w:val="28"/>
        </w:rPr>
      </w:pPr>
    </w:p>
    <w:p w14:paraId="4081FCBF" w14:textId="55CA0B38" w:rsidR="009F69AC" w:rsidRDefault="009F69AC" w:rsidP="004716D0">
      <w:pPr>
        <w:tabs>
          <w:tab w:val="left" w:pos="9855"/>
        </w:tabs>
        <w:rPr>
          <w:rFonts w:ascii="Times New Roman" w:hAnsi="Times New Roman" w:cs="Times New Roman"/>
          <w:sz w:val="28"/>
        </w:rPr>
      </w:pPr>
    </w:p>
    <w:p w14:paraId="431D4965" w14:textId="77777777" w:rsidR="009F69AC" w:rsidRDefault="009F69AC" w:rsidP="004716D0">
      <w:pPr>
        <w:tabs>
          <w:tab w:val="left" w:pos="9855"/>
        </w:tabs>
        <w:rPr>
          <w:rFonts w:ascii="Times New Roman" w:hAnsi="Times New Roman" w:cs="Times New Roman"/>
          <w:sz w:val="28"/>
        </w:rPr>
      </w:pPr>
    </w:p>
    <w:sectPr w:rsidR="009F69AC" w:rsidSect="009F69AC">
      <w:pgSz w:w="11907" w:h="16839" w:code="9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75A9BE" w14:textId="77777777" w:rsidR="009604BB" w:rsidRDefault="009604BB">
      <w:pPr>
        <w:spacing w:after="0" w:line="240" w:lineRule="auto"/>
      </w:pPr>
      <w:r>
        <w:separator/>
      </w:r>
    </w:p>
  </w:endnote>
  <w:endnote w:type="continuationSeparator" w:id="0">
    <w:p w14:paraId="527EB046" w14:textId="77777777" w:rsidR="009604BB" w:rsidRDefault="009604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ГОСТ тип А">
    <w:altName w:val="Arial"/>
    <w:charset w:val="CC"/>
    <w:family w:val="swiss"/>
    <w:pitch w:val="variable"/>
    <w:sig w:usb0="00000001" w:usb1="00000000" w:usb2="00000000" w:usb3="00000000" w:csb0="0000009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2021F2" w14:textId="77777777" w:rsidR="009604BB" w:rsidRDefault="009604BB">
      <w:pPr>
        <w:spacing w:after="0" w:line="240" w:lineRule="auto"/>
      </w:pPr>
      <w:r>
        <w:separator/>
      </w:r>
    </w:p>
  </w:footnote>
  <w:footnote w:type="continuationSeparator" w:id="0">
    <w:p w14:paraId="0D25C3F7" w14:textId="77777777" w:rsidR="009604BB" w:rsidRDefault="009604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7D0A60"/>
    <w:multiLevelType w:val="hybridMultilevel"/>
    <w:tmpl w:val="6F64E3CC"/>
    <w:lvl w:ilvl="0" w:tplc="939650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4F6B092A"/>
    <w:multiLevelType w:val="hybridMultilevel"/>
    <w:tmpl w:val="67603BDA"/>
    <w:lvl w:ilvl="0" w:tplc="0B2622B8">
      <w:start w:val="1"/>
      <w:numFmt w:val="decimal"/>
      <w:suff w:val="space"/>
      <w:lvlText w:val="%1."/>
      <w:lvlJc w:val="left"/>
      <w:pPr>
        <w:ind w:left="1879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79865B08"/>
    <w:multiLevelType w:val="hybridMultilevel"/>
    <w:tmpl w:val="B15C94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506CF5"/>
    <w:multiLevelType w:val="hybridMultilevel"/>
    <w:tmpl w:val="6F64E3CC"/>
    <w:lvl w:ilvl="0" w:tplc="939650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1919712311">
    <w:abstractNumId w:val="3"/>
  </w:num>
  <w:num w:numId="2" w16cid:durableId="1340277824">
    <w:abstractNumId w:val="0"/>
  </w:num>
  <w:num w:numId="3" w16cid:durableId="2101827582">
    <w:abstractNumId w:val="2"/>
  </w:num>
  <w:num w:numId="4" w16cid:durableId="18256581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6440"/>
    <w:rsid w:val="0003529B"/>
    <w:rsid w:val="00081345"/>
    <w:rsid w:val="00086440"/>
    <w:rsid w:val="000C3428"/>
    <w:rsid w:val="0011602E"/>
    <w:rsid w:val="0012225E"/>
    <w:rsid w:val="00126EF1"/>
    <w:rsid w:val="001609C4"/>
    <w:rsid w:val="00184072"/>
    <w:rsid w:val="00185BA2"/>
    <w:rsid w:val="00191E39"/>
    <w:rsid w:val="001B4E57"/>
    <w:rsid w:val="001E78FE"/>
    <w:rsid w:val="001F1C61"/>
    <w:rsid w:val="0020059B"/>
    <w:rsid w:val="0020375B"/>
    <w:rsid w:val="002261A1"/>
    <w:rsid w:val="002263B0"/>
    <w:rsid w:val="002315EC"/>
    <w:rsid w:val="00274B2D"/>
    <w:rsid w:val="00276CA6"/>
    <w:rsid w:val="00280996"/>
    <w:rsid w:val="00293491"/>
    <w:rsid w:val="002B24E1"/>
    <w:rsid w:val="00307132"/>
    <w:rsid w:val="00324A36"/>
    <w:rsid w:val="003369E5"/>
    <w:rsid w:val="00346E3C"/>
    <w:rsid w:val="003B751A"/>
    <w:rsid w:val="003C13C4"/>
    <w:rsid w:val="003C5E96"/>
    <w:rsid w:val="003E1F80"/>
    <w:rsid w:val="00406336"/>
    <w:rsid w:val="00406CE9"/>
    <w:rsid w:val="0041396F"/>
    <w:rsid w:val="00430682"/>
    <w:rsid w:val="00451F80"/>
    <w:rsid w:val="0045497F"/>
    <w:rsid w:val="004716D0"/>
    <w:rsid w:val="00474948"/>
    <w:rsid w:val="00485CEF"/>
    <w:rsid w:val="004A5F3C"/>
    <w:rsid w:val="004C2FB4"/>
    <w:rsid w:val="004C3F86"/>
    <w:rsid w:val="00501FD1"/>
    <w:rsid w:val="0050380F"/>
    <w:rsid w:val="00520E0D"/>
    <w:rsid w:val="0054142E"/>
    <w:rsid w:val="00554204"/>
    <w:rsid w:val="0055735A"/>
    <w:rsid w:val="0059655A"/>
    <w:rsid w:val="005967F4"/>
    <w:rsid w:val="005C0F46"/>
    <w:rsid w:val="00652D80"/>
    <w:rsid w:val="00670CCD"/>
    <w:rsid w:val="00682607"/>
    <w:rsid w:val="00690141"/>
    <w:rsid w:val="006A6CB9"/>
    <w:rsid w:val="006B2F0C"/>
    <w:rsid w:val="00702050"/>
    <w:rsid w:val="00725282"/>
    <w:rsid w:val="0075275E"/>
    <w:rsid w:val="00753623"/>
    <w:rsid w:val="00760078"/>
    <w:rsid w:val="007D5953"/>
    <w:rsid w:val="007D710C"/>
    <w:rsid w:val="00825DB7"/>
    <w:rsid w:val="00825EF8"/>
    <w:rsid w:val="00857D34"/>
    <w:rsid w:val="00860B1D"/>
    <w:rsid w:val="008835FC"/>
    <w:rsid w:val="0088533D"/>
    <w:rsid w:val="008943ED"/>
    <w:rsid w:val="008D3394"/>
    <w:rsid w:val="008F5410"/>
    <w:rsid w:val="0092455A"/>
    <w:rsid w:val="009344F5"/>
    <w:rsid w:val="009604BB"/>
    <w:rsid w:val="0096105A"/>
    <w:rsid w:val="009640F1"/>
    <w:rsid w:val="009A6953"/>
    <w:rsid w:val="009B2A3E"/>
    <w:rsid w:val="009B3B12"/>
    <w:rsid w:val="009C5B2A"/>
    <w:rsid w:val="009D3AFE"/>
    <w:rsid w:val="009F5CA4"/>
    <w:rsid w:val="009F69AC"/>
    <w:rsid w:val="00A30892"/>
    <w:rsid w:val="00A50BE5"/>
    <w:rsid w:val="00A55783"/>
    <w:rsid w:val="00A6659C"/>
    <w:rsid w:val="00A74A9D"/>
    <w:rsid w:val="00AD4CDF"/>
    <w:rsid w:val="00AD56D3"/>
    <w:rsid w:val="00AD64C8"/>
    <w:rsid w:val="00AD6EDF"/>
    <w:rsid w:val="00AF678D"/>
    <w:rsid w:val="00B261FF"/>
    <w:rsid w:val="00B35EA0"/>
    <w:rsid w:val="00B36AD3"/>
    <w:rsid w:val="00B36E16"/>
    <w:rsid w:val="00B715C2"/>
    <w:rsid w:val="00BC50AF"/>
    <w:rsid w:val="00BC5B2D"/>
    <w:rsid w:val="00C041C5"/>
    <w:rsid w:val="00C11074"/>
    <w:rsid w:val="00C339F1"/>
    <w:rsid w:val="00C457ED"/>
    <w:rsid w:val="00C46DB8"/>
    <w:rsid w:val="00C54F28"/>
    <w:rsid w:val="00C77144"/>
    <w:rsid w:val="00C9738D"/>
    <w:rsid w:val="00CB1B73"/>
    <w:rsid w:val="00CB2453"/>
    <w:rsid w:val="00CB7EFF"/>
    <w:rsid w:val="00CF64C2"/>
    <w:rsid w:val="00D522C8"/>
    <w:rsid w:val="00D624FF"/>
    <w:rsid w:val="00D84D43"/>
    <w:rsid w:val="00D9077D"/>
    <w:rsid w:val="00D95790"/>
    <w:rsid w:val="00DA092B"/>
    <w:rsid w:val="00DE46F8"/>
    <w:rsid w:val="00DF259A"/>
    <w:rsid w:val="00E2176E"/>
    <w:rsid w:val="00E27250"/>
    <w:rsid w:val="00E30725"/>
    <w:rsid w:val="00E61823"/>
    <w:rsid w:val="00E62DF9"/>
    <w:rsid w:val="00E65104"/>
    <w:rsid w:val="00EB7D21"/>
    <w:rsid w:val="00EC0022"/>
    <w:rsid w:val="00EC11DA"/>
    <w:rsid w:val="00EC6C4C"/>
    <w:rsid w:val="00ED49B7"/>
    <w:rsid w:val="00EF2826"/>
    <w:rsid w:val="00EF4CEF"/>
    <w:rsid w:val="00EF6795"/>
    <w:rsid w:val="00F23398"/>
    <w:rsid w:val="00F34C12"/>
    <w:rsid w:val="00F75EB1"/>
    <w:rsid w:val="00F96086"/>
    <w:rsid w:val="00FA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C8ABB0"/>
  <w15:docId w15:val="{0F759981-1948-4D97-AE16-B227BFE30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40F1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B36AD3"/>
    <w:pPr>
      <w:keepNext/>
      <w:keepLines/>
      <w:spacing w:before="240" w:after="0" w:line="360" w:lineRule="auto"/>
      <w:jc w:val="center"/>
      <w:outlineLvl w:val="0"/>
    </w:pPr>
    <w:rPr>
      <w:rFonts w:ascii="Times New Roman" w:eastAsiaTheme="majorEastAsia" w:hAnsi="Times New Roman" w:cstheme="majorBidi"/>
      <w:b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D4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D4CDF"/>
  </w:style>
  <w:style w:type="paragraph" w:styleId="a5">
    <w:name w:val="footer"/>
    <w:basedOn w:val="a"/>
    <w:link w:val="a6"/>
    <w:uiPriority w:val="99"/>
    <w:unhideWhenUsed/>
    <w:rsid w:val="00AD4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D4CDF"/>
  </w:style>
  <w:style w:type="paragraph" w:customStyle="1" w:styleId="a7">
    <w:name w:val="Штамп"/>
    <w:basedOn w:val="a"/>
    <w:rsid w:val="00AD4CDF"/>
    <w:pPr>
      <w:spacing w:after="0" w:line="240" w:lineRule="auto"/>
      <w:jc w:val="center"/>
    </w:pPr>
    <w:rPr>
      <w:rFonts w:ascii="ГОСТ тип А" w:eastAsia="Times New Roman" w:hAnsi="ГОСТ тип А" w:cs="Times New Roman"/>
      <w:i/>
      <w:noProof/>
      <w:sz w:val="18"/>
      <w:szCs w:val="20"/>
      <w:lang w:eastAsia="ru-RU"/>
    </w:rPr>
  </w:style>
  <w:style w:type="paragraph" w:styleId="a8">
    <w:name w:val="No Spacing"/>
    <w:uiPriority w:val="1"/>
    <w:qFormat/>
    <w:rsid w:val="00AD4CDF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AD4CDF"/>
    <w:pPr>
      <w:ind w:left="720"/>
      <w:contextualSpacing/>
    </w:pPr>
  </w:style>
  <w:style w:type="table" w:styleId="aa">
    <w:name w:val="Table Grid"/>
    <w:basedOn w:val="a1"/>
    <w:uiPriority w:val="39"/>
    <w:rsid w:val="00C771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B36AD3"/>
    <w:rPr>
      <w:rFonts w:ascii="Times New Roman" w:eastAsiaTheme="majorEastAsia" w:hAnsi="Times New Roman" w:cstheme="majorBidi"/>
      <w:b/>
      <w:sz w:val="32"/>
      <w:szCs w:val="32"/>
    </w:rPr>
  </w:style>
  <w:style w:type="paragraph" w:customStyle="1" w:styleId="ab">
    <w:name w:val="Чертежный"/>
    <w:rsid w:val="005967F4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styleId="ac">
    <w:name w:val="Balloon Text"/>
    <w:basedOn w:val="a"/>
    <w:link w:val="ad"/>
    <w:uiPriority w:val="99"/>
    <w:semiHidden/>
    <w:unhideWhenUsed/>
    <w:rsid w:val="00E21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217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682248-8957-4490-A47F-3F3B68EA11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12</Pages>
  <Words>260</Words>
  <Characters>1486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Липунцов</dc:creator>
  <cp:lastModifiedBy>Intel</cp:lastModifiedBy>
  <cp:revision>8</cp:revision>
  <cp:lastPrinted>2022-04-05T04:29:00Z</cp:lastPrinted>
  <dcterms:created xsi:type="dcterms:W3CDTF">2022-02-14T05:26:00Z</dcterms:created>
  <dcterms:modified xsi:type="dcterms:W3CDTF">2022-04-11T10:43:00Z</dcterms:modified>
</cp:coreProperties>
</file>